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F1" w:rsidRPr="00CB5962" w:rsidRDefault="00B613F1" w:rsidP="00CB5962">
      <w:pPr>
        <w:rPr>
          <w:i/>
          <w:sz w:val="32"/>
        </w:rPr>
      </w:pPr>
    </w:p>
    <w:p w:rsidR="00B77B58" w:rsidRPr="00F73978" w:rsidRDefault="00847A80" w:rsidP="008B4F30">
      <w:pPr>
        <w:tabs>
          <w:tab w:val="left" w:pos="4337"/>
        </w:tabs>
        <w:ind w:left="2160" w:firstLine="720"/>
        <w:rPr>
          <w:i/>
          <w:sz w:val="24"/>
        </w:rPr>
      </w:pPr>
      <w:r>
        <w:rPr>
          <w:i/>
          <w:sz w:val="32"/>
          <w:lang w:val="en-US"/>
        </w:rPr>
        <w:tab/>
      </w:r>
      <w:r w:rsidR="00B613F1">
        <w:rPr>
          <w:i/>
          <w:sz w:val="32"/>
          <w:lang w:val="en-US"/>
        </w:rPr>
        <w:tab/>
      </w:r>
    </w:p>
    <w:p w:rsidR="00914C26" w:rsidRPr="00B77B58" w:rsidRDefault="00914C26" w:rsidP="00B77B58">
      <w:pPr>
        <w:pStyle w:val="3"/>
        <w:rPr>
          <w:i/>
          <w:sz w:val="28"/>
          <w:szCs w:val="28"/>
        </w:rPr>
      </w:pPr>
    </w:p>
    <w:p w:rsidR="006220BE" w:rsidRDefault="006220BE" w:rsidP="000E751D">
      <w:pPr>
        <w:pStyle w:val="a9"/>
        <w:tabs>
          <w:tab w:val="left" w:pos="284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акционерное общество «Рогачевский </w:t>
      </w:r>
      <w:proofErr w:type="spellStart"/>
      <w:r>
        <w:rPr>
          <w:sz w:val="28"/>
          <w:szCs w:val="28"/>
        </w:rPr>
        <w:t>молочноконсервный</w:t>
      </w:r>
      <w:proofErr w:type="spellEnd"/>
      <w:r>
        <w:rPr>
          <w:sz w:val="28"/>
          <w:szCs w:val="28"/>
        </w:rPr>
        <w:t xml:space="preserve"> комбинат» (</w:t>
      </w:r>
      <w:r w:rsidR="009F79F3">
        <w:rPr>
          <w:sz w:val="28"/>
          <w:szCs w:val="28"/>
        </w:rPr>
        <w:t xml:space="preserve">247671 Республика Беларусь, </w:t>
      </w:r>
      <w:bookmarkStart w:id="0" w:name="_GoBack"/>
      <w:bookmarkEnd w:id="0"/>
      <w:r>
        <w:rPr>
          <w:sz w:val="28"/>
          <w:szCs w:val="28"/>
        </w:rPr>
        <w:t>Гомельская обл.,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огачев, ул. Сергея Кирова, 31) сообщает, что </w:t>
      </w:r>
      <w:r w:rsidR="002A1262">
        <w:rPr>
          <w:sz w:val="28"/>
          <w:szCs w:val="28"/>
        </w:rPr>
        <w:t xml:space="preserve">общим собранием акционеров </w:t>
      </w:r>
      <w:r w:rsidR="00306DAA">
        <w:rPr>
          <w:sz w:val="28"/>
          <w:szCs w:val="28"/>
        </w:rPr>
        <w:t>30.03.2023</w:t>
      </w:r>
      <w:r w:rsidR="002A126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принято решение </w:t>
      </w:r>
      <w:r w:rsidR="002A1262">
        <w:rPr>
          <w:sz w:val="28"/>
          <w:szCs w:val="28"/>
        </w:rPr>
        <w:t>о</w:t>
      </w:r>
      <w:r w:rsidR="00226F13" w:rsidRPr="00226F13">
        <w:rPr>
          <w:sz w:val="28"/>
          <w:szCs w:val="28"/>
        </w:rPr>
        <w:t xml:space="preserve"> реорганизации открытого акционерного общества «Рогачевский </w:t>
      </w:r>
      <w:proofErr w:type="spellStart"/>
      <w:r w:rsidR="00226F13" w:rsidRPr="00226F13">
        <w:rPr>
          <w:sz w:val="28"/>
          <w:szCs w:val="28"/>
        </w:rPr>
        <w:t>молочноконсервный</w:t>
      </w:r>
      <w:proofErr w:type="spellEnd"/>
      <w:r w:rsidR="00226F13" w:rsidRPr="00226F13">
        <w:rPr>
          <w:sz w:val="28"/>
          <w:szCs w:val="28"/>
        </w:rPr>
        <w:t xml:space="preserve"> комбинат» путем </w:t>
      </w:r>
      <w:r w:rsidR="000E751D" w:rsidRPr="00781B89">
        <w:rPr>
          <w:sz w:val="28"/>
          <w:szCs w:val="28"/>
        </w:rPr>
        <w:t>выделения из его состава сельскохозяйственного унитарного предприятия</w:t>
      </w:r>
      <w:r w:rsidR="000E751D">
        <w:rPr>
          <w:sz w:val="28"/>
          <w:szCs w:val="28"/>
        </w:rPr>
        <w:t>.</w:t>
      </w:r>
    </w:p>
    <w:p w:rsidR="006220BE" w:rsidRDefault="000E751D" w:rsidP="000E751D">
      <w:pPr>
        <w:ind w:firstLine="851"/>
        <w:jc w:val="both"/>
        <w:rPr>
          <w:sz w:val="28"/>
          <w:szCs w:val="28"/>
        </w:rPr>
      </w:pPr>
      <w:r w:rsidRPr="00781B89">
        <w:rPr>
          <w:sz w:val="28"/>
          <w:szCs w:val="28"/>
        </w:rPr>
        <w:t>Общество осуществляет выкуп выпущенных им акций по требованию акционеров, которые голосовали против решения о реорганизации Общества</w:t>
      </w:r>
      <w:r>
        <w:rPr>
          <w:sz w:val="28"/>
          <w:szCs w:val="28"/>
        </w:rPr>
        <w:t>.</w:t>
      </w:r>
    </w:p>
    <w:p w:rsidR="000E751D" w:rsidRDefault="000E751D" w:rsidP="000E75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ц</w:t>
      </w:r>
      <w:r w:rsidRPr="00781B89">
        <w:rPr>
          <w:sz w:val="28"/>
          <w:szCs w:val="28"/>
        </w:rPr>
        <w:t>ену выкупа одной акции Общества</w:t>
      </w:r>
      <w:r>
        <w:rPr>
          <w:sz w:val="28"/>
          <w:szCs w:val="28"/>
        </w:rPr>
        <w:t xml:space="preserve"> по её номинальной стоимости - </w:t>
      </w:r>
      <w:r w:rsidRPr="00781B89">
        <w:rPr>
          <w:sz w:val="28"/>
          <w:szCs w:val="28"/>
        </w:rPr>
        <w:t>0,06 (шесть копеек) белорусских рублей</w:t>
      </w:r>
      <w:r>
        <w:rPr>
          <w:sz w:val="28"/>
          <w:szCs w:val="28"/>
        </w:rPr>
        <w:t>.</w:t>
      </w:r>
    </w:p>
    <w:p w:rsidR="000E751D" w:rsidRDefault="000E751D" w:rsidP="000E75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1B89">
        <w:rPr>
          <w:sz w:val="28"/>
          <w:szCs w:val="28"/>
        </w:rPr>
        <w:t xml:space="preserve">рок, в течение которого акционеры могут предъявить письменное требование Обществу о выкупе принадлежащих им акций составляет 15 дней </w:t>
      </w:r>
      <w:proofErr w:type="gramStart"/>
      <w:r w:rsidRPr="00781B89">
        <w:rPr>
          <w:sz w:val="28"/>
          <w:szCs w:val="28"/>
        </w:rPr>
        <w:t>с даты принятия</w:t>
      </w:r>
      <w:proofErr w:type="gramEnd"/>
      <w:r w:rsidRPr="00781B89">
        <w:rPr>
          <w:sz w:val="28"/>
          <w:szCs w:val="28"/>
        </w:rPr>
        <w:t xml:space="preserve"> решения годовым общим собранием акционеров, повлекшего возникновение у акционеров права требовать выкупа их акций в соответствии с Уставом Общества</w:t>
      </w:r>
      <w:r w:rsidR="0028262A">
        <w:rPr>
          <w:sz w:val="28"/>
          <w:szCs w:val="28"/>
        </w:rPr>
        <w:t>.</w:t>
      </w:r>
    </w:p>
    <w:p w:rsidR="006220BE" w:rsidRPr="007F7C09" w:rsidRDefault="006220BE" w:rsidP="006220BE">
      <w:pPr>
        <w:ind w:left="-851" w:firstLine="851"/>
        <w:jc w:val="both"/>
        <w:rPr>
          <w:sz w:val="28"/>
          <w:szCs w:val="28"/>
        </w:rPr>
      </w:pPr>
    </w:p>
    <w:p w:rsidR="006220BE" w:rsidRPr="00B77B58" w:rsidRDefault="006220BE">
      <w:pPr>
        <w:rPr>
          <w:i/>
        </w:rPr>
      </w:pPr>
    </w:p>
    <w:sectPr w:rsidR="006220BE" w:rsidRPr="00B77B58" w:rsidSect="004D5893">
      <w:pgSz w:w="11906" w:h="16838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6430"/>
    <w:rsid w:val="000105E8"/>
    <w:rsid w:val="000309CB"/>
    <w:rsid w:val="00032A31"/>
    <w:rsid w:val="00065743"/>
    <w:rsid w:val="00073152"/>
    <w:rsid w:val="000A088F"/>
    <w:rsid w:val="000B036A"/>
    <w:rsid w:val="000E05EC"/>
    <w:rsid w:val="000E4E88"/>
    <w:rsid w:val="000E751D"/>
    <w:rsid w:val="00102BCC"/>
    <w:rsid w:val="00137FDC"/>
    <w:rsid w:val="00156B90"/>
    <w:rsid w:val="00162A83"/>
    <w:rsid w:val="00170258"/>
    <w:rsid w:val="00186BCA"/>
    <w:rsid w:val="001D3D66"/>
    <w:rsid w:val="00222772"/>
    <w:rsid w:val="00222E11"/>
    <w:rsid w:val="00226F13"/>
    <w:rsid w:val="0028262A"/>
    <w:rsid w:val="002A1262"/>
    <w:rsid w:val="002E071F"/>
    <w:rsid w:val="002E2B11"/>
    <w:rsid w:val="00306DAA"/>
    <w:rsid w:val="00321C20"/>
    <w:rsid w:val="00336DA4"/>
    <w:rsid w:val="00341F77"/>
    <w:rsid w:val="0037715D"/>
    <w:rsid w:val="003876CC"/>
    <w:rsid w:val="003D491A"/>
    <w:rsid w:val="0042124D"/>
    <w:rsid w:val="00457342"/>
    <w:rsid w:val="00457ABD"/>
    <w:rsid w:val="00460F00"/>
    <w:rsid w:val="00467217"/>
    <w:rsid w:val="00476732"/>
    <w:rsid w:val="00497898"/>
    <w:rsid w:val="004B7193"/>
    <w:rsid w:val="004C0032"/>
    <w:rsid w:val="004C5518"/>
    <w:rsid w:val="004D5893"/>
    <w:rsid w:val="004F5780"/>
    <w:rsid w:val="00514C75"/>
    <w:rsid w:val="00526436"/>
    <w:rsid w:val="00561A2A"/>
    <w:rsid w:val="005753AC"/>
    <w:rsid w:val="005A15FB"/>
    <w:rsid w:val="006220BE"/>
    <w:rsid w:val="00626AFE"/>
    <w:rsid w:val="00640C1C"/>
    <w:rsid w:val="00663F6E"/>
    <w:rsid w:val="006970DD"/>
    <w:rsid w:val="006E5336"/>
    <w:rsid w:val="006F17C2"/>
    <w:rsid w:val="00751FDE"/>
    <w:rsid w:val="007A3629"/>
    <w:rsid w:val="007A6C7D"/>
    <w:rsid w:val="007B0657"/>
    <w:rsid w:val="007E25D1"/>
    <w:rsid w:val="007F2364"/>
    <w:rsid w:val="007F776A"/>
    <w:rsid w:val="00812B3A"/>
    <w:rsid w:val="008330C6"/>
    <w:rsid w:val="00844F2C"/>
    <w:rsid w:val="00847A80"/>
    <w:rsid w:val="008A6F6E"/>
    <w:rsid w:val="008B4F30"/>
    <w:rsid w:val="0090724D"/>
    <w:rsid w:val="00914C26"/>
    <w:rsid w:val="009277D9"/>
    <w:rsid w:val="00947193"/>
    <w:rsid w:val="00971B61"/>
    <w:rsid w:val="009B176A"/>
    <w:rsid w:val="009F79F3"/>
    <w:rsid w:val="00A1381B"/>
    <w:rsid w:val="00A477B8"/>
    <w:rsid w:val="00A72B7E"/>
    <w:rsid w:val="00AA08C9"/>
    <w:rsid w:val="00AC1638"/>
    <w:rsid w:val="00AD209E"/>
    <w:rsid w:val="00AE00BC"/>
    <w:rsid w:val="00B03C8E"/>
    <w:rsid w:val="00B613F1"/>
    <w:rsid w:val="00B77B58"/>
    <w:rsid w:val="00B77E13"/>
    <w:rsid w:val="00B85768"/>
    <w:rsid w:val="00BD78D8"/>
    <w:rsid w:val="00C00949"/>
    <w:rsid w:val="00C31C1F"/>
    <w:rsid w:val="00C615BA"/>
    <w:rsid w:val="00CB5962"/>
    <w:rsid w:val="00CD16A9"/>
    <w:rsid w:val="00CD3092"/>
    <w:rsid w:val="00CF281D"/>
    <w:rsid w:val="00D05348"/>
    <w:rsid w:val="00D72970"/>
    <w:rsid w:val="00DA38C8"/>
    <w:rsid w:val="00E43A9A"/>
    <w:rsid w:val="00EA42D1"/>
    <w:rsid w:val="00EE78B1"/>
    <w:rsid w:val="00EF27E1"/>
    <w:rsid w:val="00F46430"/>
    <w:rsid w:val="00F57054"/>
    <w:rsid w:val="00F73978"/>
    <w:rsid w:val="00FB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4D58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89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226F13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226F13"/>
    <w:rPr>
      <w:sz w:val="24"/>
      <w:szCs w:val="24"/>
    </w:rPr>
  </w:style>
  <w:style w:type="character" w:customStyle="1" w:styleId="10">
    <w:name w:val="Основной текст1"/>
    <w:rsid w:val="002A126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point">
    <w:name w:val="point"/>
    <w:basedOn w:val="a"/>
    <w:rsid w:val="002A1262"/>
    <w:pPr>
      <w:ind w:firstLine="567"/>
      <w:jc w:val="both"/>
    </w:pPr>
    <w:rPr>
      <w:sz w:val="24"/>
      <w:szCs w:val="24"/>
    </w:rPr>
  </w:style>
  <w:style w:type="character" w:customStyle="1" w:styleId="word-wrapper">
    <w:name w:val="word-wrapper"/>
    <w:rsid w:val="000E7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7ED4-A961-4956-911C-72524013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OK2</dc:creator>
  <cp:lastModifiedBy>Elog</cp:lastModifiedBy>
  <cp:revision>3</cp:revision>
  <cp:lastPrinted>2023-04-06T08:53:00Z</cp:lastPrinted>
  <dcterms:created xsi:type="dcterms:W3CDTF">2023-04-06T08:59:00Z</dcterms:created>
  <dcterms:modified xsi:type="dcterms:W3CDTF">2023-04-06T09:45:00Z</dcterms:modified>
</cp:coreProperties>
</file>